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E9D" w:rsidRPr="00A1795F" w:rsidRDefault="0003308F">
      <w:pPr>
        <w:rPr>
          <w:sz w:val="22"/>
          <w:szCs w:val="22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100330</wp:posOffset>
            </wp:positionH>
            <wp:positionV relativeFrom="paragraph">
              <wp:posOffset>36195</wp:posOffset>
            </wp:positionV>
            <wp:extent cx="1588770" cy="1148080"/>
            <wp:effectExtent l="0" t="0" r="0" b="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148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304800</wp:posOffset>
                </wp:positionV>
                <wp:extent cx="2772410" cy="400685"/>
                <wp:effectExtent l="0" t="0" r="0" b="0"/>
                <wp:wrapTopAndBottom distT="0" dist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4558" y="3584420"/>
                          <a:ext cx="2762885" cy="3911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55E9D" w:rsidRDefault="0003308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MV Boli" w:eastAsia="MV Boli" w:hAnsi="MV Boli" w:cs="MV Boli"/>
                                <w:b/>
                                <w:i/>
                                <w:color w:val="000000"/>
                                <w:sz w:val="26"/>
                              </w:rPr>
                              <w:t>Commune de RICHELIEU</w:t>
                            </w:r>
                          </w:p>
                        </w:txbxContent>
                      </wps:txbx>
                      <wps:bodyPr spcFirstLastPara="1" wrap="square" lIns="53975" tIns="53975" rIns="53975" bIns="539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240pt;margin-top:24pt;width:218.3pt;height:31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" filled="f">
                <v:stroke startarrowwidth="narrow" startarrowlength="short" endarrowwidth="narrow" endarrowlength="short" joinstyle="round"/>
                <v:textbox inset="4.25pt,4.25pt,4.25pt,4.25pt">
                  <w:txbxContent>
                    <w:p w:rsidR="00E55E9D" w:rsidRDefault="0003308F">
                      <w:pPr>
                        <w:jc w:val="center"/>
                        <w:textDirection w:val="btLr"/>
                      </w:pPr>
                      <w:r>
                        <w:rPr>
                          <w:rFonts w:ascii="MV Boli" w:eastAsia="MV Boli" w:hAnsi="MV Boli" w:cs="MV Boli"/>
                          <w:b/>
                          <w:i/>
                          <w:color w:val="000000"/>
                          <w:sz w:val="26"/>
                        </w:rPr>
                        <w:t>Commune de RICHELIEU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E55E9D" w:rsidRDefault="00A1795F">
      <w:pPr>
        <w:jc w:val="center"/>
        <w:rPr>
          <w:rFonts w:ascii="MV Boli" w:eastAsia="MV Boli" w:hAnsi="MV Boli" w:cs="MV Boli"/>
          <w:b/>
          <w:i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556261</wp:posOffset>
                </wp:positionH>
                <wp:positionV relativeFrom="paragraph">
                  <wp:posOffset>8890</wp:posOffset>
                </wp:positionV>
                <wp:extent cx="5067300" cy="747395"/>
                <wp:effectExtent l="0" t="0" r="19050" b="14605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7473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55E9D" w:rsidRDefault="00E55E9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43.8pt;margin-top:.7pt;width:399pt;height:58.8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" filled="f" strokecolor="#33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E55E9D" w:rsidRDefault="00E55E9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3308F">
        <w:rPr>
          <w:rFonts w:ascii="MV Boli" w:eastAsia="MV Boli" w:hAnsi="MV Boli" w:cs="MV Boli"/>
          <w:b/>
          <w:i/>
          <w:sz w:val="36"/>
          <w:szCs w:val="36"/>
        </w:rPr>
        <w:t>Règlement intérieur</w:t>
      </w:r>
    </w:p>
    <w:p w:rsidR="00A1795F" w:rsidRDefault="00A1795F">
      <w:pPr>
        <w:jc w:val="center"/>
        <w:rPr>
          <w:rFonts w:ascii="MV Boli" w:eastAsia="MV Boli" w:hAnsi="MV Boli" w:cs="MV Boli"/>
          <w:b/>
          <w:i/>
          <w:sz w:val="36"/>
          <w:szCs w:val="36"/>
        </w:rPr>
      </w:pPr>
      <w:r>
        <w:rPr>
          <w:rFonts w:ascii="MV Boli" w:eastAsia="MV Boli" w:hAnsi="MV Boli" w:cs="MV Boli"/>
          <w:b/>
          <w:i/>
          <w:sz w:val="36"/>
          <w:szCs w:val="36"/>
        </w:rPr>
        <w:t>Restauration scolaire et accueil périscolaire</w:t>
      </w:r>
    </w:p>
    <w:p w:rsidR="00E55E9D" w:rsidRDefault="00E55E9D">
      <w:pPr>
        <w:rPr>
          <w:b/>
          <w:sz w:val="20"/>
          <w:szCs w:val="20"/>
          <w:u w:val="single"/>
        </w:rPr>
      </w:pPr>
    </w:p>
    <w:p w:rsidR="00E55E9D" w:rsidRDefault="00E55E9D">
      <w:pPr>
        <w:rPr>
          <w:b/>
          <w:sz w:val="20"/>
          <w:szCs w:val="20"/>
          <w:u w:val="single"/>
        </w:rPr>
      </w:pPr>
    </w:p>
    <w:p w:rsidR="00A1795F" w:rsidRDefault="00A1795F">
      <w:pPr>
        <w:rPr>
          <w:b/>
          <w:sz w:val="20"/>
          <w:szCs w:val="20"/>
          <w:u w:val="single"/>
        </w:rPr>
      </w:pPr>
    </w:p>
    <w:p w:rsidR="00E55E9D" w:rsidRDefault="0003308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Préambule</w:t>
      </w:r>
      <w:bookmarkStart w:id="0" w:name="_GoBack"/>
      <w:bookmarkEnd w:id="0"/>
    </w:p>
    <w:p w:rsidR="00E55E9D" w:rsidRDefault="00E55E9D">
      <w:pPr>
        <w:rPr>
          <w:b/>
          <w:sz w:val="20"/>
          <w:szCs w:val="20"/>
        </w:rPr>
      </w:pPr>
    </w:p>
    <w:p w:rsidR="00E55E9D" w:rsidRDefault="0003308F">
      <w:pPr>
        <w:spacing w:after="57"/>
        <w:jc w:val="both"/>
        <w:rPr>
          <w:sz w:val="20"/>
          <w:szCs w:val="20"/>
        </w:rPr>
      </w:pPr>
      <w:r>
        <w:rPr>
          <w:sz w:val="20"/>
          <w:szCs w:val="20"/>
        </w:rPr>
        <w:t>Le présent règlement intérieur définit les conditions de fonctionnement des services communaux (périscolaire et restauration) et les règles de savoir vivre à respecter.</w:t>
      </w:r>
    </w:p>
    <w:p w:rsidR="00E55E9D" w:rsidRDefault="0003308F">
      <w:pPr>
        <w:spacing w:after="57"/>
        <w:jc w:val="both"/>
        <w:rPr>
          <w:sz w:val="20"/>
          <w:szCs w:val="20"/>
        </w:rPr>
      </w:pPr>
      <w:r>
        <w:rPr>
          <w:sz w:val="20"/>
          <w:szCs w:val="20"/>
        </w:rPr>
        <w:t>L'accès aux services est ouvert à tous les enfants inscrits dans les écoles de Richelie</w:t>
      </w:r>
      <w:r>
        <w:rPr>
          <w:sz w:val="20"/>
          <w:szCs w:val="20"/>
        </w:rPr>
        <w:t>u en fonction des places disponibles.</w:t>
      </w:r>
    </w:p>
    <w:p w:rsidR="00E55E9D" w:rsidRDefault="0003308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Seuls les enfants inscrits sont admis aux différents services, sous la responsabilité du personnel encadrant.</w:t>
      </w:r>
    </w:p>
    <w:p w:rsidR="00E55E9D" w:rsidRDefault="00E55E9D">
      <w:pPr>
        <w:rPr>
          <w:sz w:val="20"/>
          <w:szCs w:val="20"/>
        </w:rPr>
      </w:pPr>
    </w:p>
    <w:p w:rsidR="00E55E9D" w:rsidRDefault="0003308F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Article 1</w:t>
      </w:r>
      <w:r>
        <w:rPr>
          <w:b/>
          <w:sz w:val="20"/>
          <w:szCs w:val="20"/>
        </w:rPr>
        <w:t xml:space="preserve"> : inscription </w:t>
      </w:r>
    </w:p>
    <w:p w:rsidR="00E55E9D" w:rsidRDefault="00E55E9D">
      <w:pPr>
        <w:rPr>
          <w:sz w:val="20"/>
          <w:szCs w:val="20"/>
        </w:rPr>
      </w:pPr>
    </w:p>
    <w:p w:rsidR="00E55E9D" w:rsidRDefault="0003308F">
      <w:pPr>
        <w:rPr>
          <w:sz w:val="20"/>
          <w:szCs w:val="20"/>
        </w:rPr>
      </w:pPr>
      <w:r>
        <w:rPr>
          <w:sz w:val="20"/>
          <w:szCs w:val="20"/>
        </w:rPr>
        <w:t>Les enfants sont admis dès lors qu'ils satisfont les conditions suivantes :</w:t>
      </w:r>
    </w:p>
    <w:p w:rsidR="00E55E9D" w:rsidRDefault="00E55E9D">
      <w:pPr>
        <w:rPr>
          <w:sz w:val="20"/>
          <w:szCs w:val="20"/>
        </w:rPr>
      </w:pPr>
    </w:p>
    <w:p w:rsidR="00E55E9D" w:rsidRDefault="0003308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Être</w:t>
      </w:r>
      <w:r>
        <w:rPr>
          <w:sz w:val="20"/>
          <w:szCs w:val="20"/>
        </w:rPr>
        <w:t xml:space="preserve"> inscrit dans une des d’écoles de Richelieu</w:t>
      </w:r>
    </w:p>
    <w:p w:rsidR="00E55E9D" w:rsidRDefault="0003308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Ne pas tomber sous le coup d'une exclusion temporaire ou définitive</w:t>
      </w:r>
    </w:p>
    <w:p w:rsidR="00E55E9D" w:rsidRDefault="0003308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Être à jour des paiements de facture de l’accueil périscolaire et de la cantine</w:t>
      </w:r>
    </w:p>
    <w:p w:rsidR="00E55E9D" w:rsidRDefault="00E55E9D">
      <w:pPr>
        <w:rPr>
          <w:sz w:val="20"/>
          <w:szCs w:val="20"/>
        </w:rPr>
      </w:pPr>
    </w:p>
    <w:p w:rsidR="00E55E9D" w:rsidRDefault="0003308F">
      <w:pPr>
        <w:spacing w:after="57"/>
        <w:jc w:val="both"/>
        <w:rPr>
          <w:sz w:val="20"/>
          <w:szCs w:val="20"/>
        </w:rPr>
      </w:pPr>
      <w:r>
        <w:rPr>
          <w:sz w:val="20"/>
          <w:szCs w:val="20"/>
        </w:rPr>
        <w:t>L'inscription de l'enfant ou des enfants est faite par les parents ou la personne ayant légalement l’autorité.</w:t>
      </w:r>
    </w:p>
    <w:p w:rsidR="00E55E9D" w:rsidRDefault="0003308F">
      <w:pPr>
        <w:spacing w:after="57"/>
        <w:jc w:val="both"/>
        <w:rPr>
          <w:sz w:val="20"/>
          <w:szCs w:val="20"/>
        </w:rPr>
      </w:pPr>
      <w:r>
        <w:rPr>
          <w:sz w:val="20"/>
          <w:szCs w:val="20"/>
        </w:rPr>
        <w:t>Un imprimé sera à disposition en mairie, ainsi que dans les accu</w:t>
      </w:r>
      <w:r>
        <w:rPr>
          <w:sz w:val="20"/>
          <w:szCs w:val="20"/>
        </w:rPr>
        <w:t>eils.</w:t>
      </w:r>
    </w:p>
    <w:p w:rsidR="00E55E9D" w:rsidRDefault="0003308F">
      <w:pPr>
        <w:spacing w:before="57" w:after="57"/>
        <w:jc w:val="both"/>
        <w:rPr>
          <w:sz w:val="20"/>
          <w:szCs w:val="20"/>
        </w:rPr>
      </w:pPr>
      <w:r>
        <w:rPr>
          <w:sz w:val="20"/>
          <w:szCs w:val="20"/>
        </w:rPr>
        <w:t>Ce document prévu à cet effet pourra être déposé à la mairie de Richelieu aux heures d'ouverture, ou auprès des responsables des accueils périscolaires.</w:t>
      </w:r>
    </w:p>
    <w:p w:rsidR="00E55E9D" w:rsidRDefault="0003308F">
      <w:pPr>
        <w:spacing w:before="57"/>
        <w:jc w:val="both"/>
        <w:rPr>
          <w:sz w:val="20"/>
          <w:szCs w:val="20"/>
        </w:rPr>
      </w:pPr>
      <w:r>
        <w:rPr>
          <w:sz w:val="20"/>
          <w:szCs w:val="20"/>
        </w:rPr>
        <w:t>L'inscription est valable uniquement pour une année scolaire, à partir de la rentrée jusqu'au der</w:t>
      </w:r>
      <w:r>
        <w:rPr>
          <w:sz w:val="20"/>
          <w:szCs w:val="20"/>
        </w:rPr>
        <w:t>nier jour de classe.</w:t>
      </w:r>
    </w:p>
    <w:p w:rsidR="00E55E9D" w:rsidRDefault="00E55E9D">
      <w:pPr>
        <w:rPr>
          <w:sz w:val="20"/>
          <w:szCs w:val="20"/>
        </w:rPr>
      </w:pPr>
    </w:p>
    <w:p w:rsidR="00E55E9D" w:rsidRDefault="0003308F">
      <w:pPr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t>Documents à fournir et à redonner avant le premier jour de classe </w:t>
      </w:r>
      <w:r>
        <w:rPr>
          <w:sz w:val="20"/>
          <w:szCs w:val="20"/>
        </w:rPr>
        <w:t>:</w:t>
      </w:r>
    </w:p>
    <w:p w:rsidR="00E55E9D" w:rsidRDefault="00E55E9D">
      <w:pPr>
        <w:rPr>
          <w:sz w:val="20"/>
          <w:szCs w:val="20"/>
        </w:rPr>
      </w:pPr>
    </w:p>
    <w:p w:rsidR="00E55E9D" w:rsidRDefault="0003308F">
      <w:pPr>
        <w:numPr>
          <w:ilvl w:val="0"/>
          <w:numId w:val="10"/>
        </w:numPr>
        <w:spacing w:after="57"/>
      </w:pPr>
      <w:r>
        <w:rPr>
          <w:sz w:val="20"/>
          <w:szCs w:val="20"/>
        </w:rPr>
        <w:t>Dossier d'inscription</w:t>
      </w:r>
    </w:p>
    <w:p w:rsidR="00E55E9D" w:rsidRDefault="0003308F">
      <w:pPr>
        <w:numPr>
          <w:ilvl w:val="0"/>
          <w:numId w:val="10"/>
        </w:numPr>
        <w:spacing w:after="57"/>
      </w:pPr>
      <w:r>
        <w:rPr>
          <w:sz w:val="20"/>
          <w:szCs w:val="20"/>
        </w:rPr>
        <w:t>Questionnaire de santé</w:t>
      </w:r>
    </w:p>
    <w:p w:rsidR="00E55E9D" w:rsidRDefault="0003308F">
      <w:pPr>
        <w:numPr>
          <w:ilvl w:val="0"/>
          <w:numId w:val="10"/>
        </w:numPr>
      </w:pPr>
      <w:r>
        <w:rPr>
          <w:sz w:val="20"/>
          <w:szCs w:val="20"/>
        </w:rPr>
        <w:t>Attestation d'assurance</w:t>
      </w:r>
    </w:p>
    <w:p w:rsidR="00E55E9D" w:rsidRDefault="00E55E9D">
      <w:pPr>
        <w:rPr>
          <w:sz w:val="20"/>
          <w:szCs w:val="20"/>
        </w:rPr>
      </w:pPr>
    </w:p>
    <w:p w:rsidR="00E55E9D" w:rsidRDefault="0003308F">
      <w:pPr>
        <w:rPr>
          <w:b/>
          <w:sz w:val="22"/>
          <w:szCs w:val="22"/>
        </w:rPr>
      </w:pPr>
      <w:r>
        <w:rPr>
          <w:b/>
          <w:sz w:val="20"/>
          <w:szCs w:val="20"/>
          <w:u w:val="single"/>
        </w:rPr>
        <w:t>Article 2</w:t>
      </w:r>
      <w:r>
        <w:rPr>
          <w:b/>
          <w:sz w:val="20"/>
          <w:szCs w:val="20"/>
        </w:rPr>
        <w:t xml:space="preserve"> : </w:t>
      </w:r>
      <w:r>
        <w:rPr>
          <w:b/>
          <w:sz w:val="22"/>
          <w:szCs w:val="22"/>
        </w:rPr>
        <w:t>fonctionnement des accueils périscolaires</w:t>
      </w:r>
    </w:p>
    <w:p w:rsidR="00E55E9D" w:rsidRDefault="00E55E9D">
      <w:pPr>
        <w:rPr>
          <w:sz w:val="20"/>
          <w:szCs w:val="20"/>
        </w:rPr>
      </w:pPr>
    </w:p>
    <w:p w:rsidR="00E55E9D" w:rsidRDefault="0003308F">
      <w:pPr>
        <w:spacing w:after="57"/>
        <w:rPr>
          <w:sz w:val="20"/>
          <w:szCs w:val="20"/>
        </w:rPr>
      </w:pPr>
      <w:r>
        <w:rPr>
          <w:sz w:val="20"/>
          <w:szCs w:val="20"/>
        </w:rPr>
        <w:t>L’accueil périscolaire débute le premier jour de la rentrée scolaire et se termine le dernier jour de classe.</w:t>
      </w:r>
    </w:p>
    <w:p w:rsidR="00E55E9D" w:rsidRDefault="0003308F">
      <w:pPr>
        <w:rPr>
          <w:sz w:val="20"/>
          <w:szCs w:val="20"/>
        </w:rPr>
      </w:pPr>
      <w:r>
        <w:rPr>
          <w:sz w:val="20"/>
          <w:szCs w:val="20"/>
        </w:rPr>
        <w:t xml:space="preserve">Elle fonctionne pendant les périodes scolaires, </w:t>
      </w:r>
      <w:r>
        <w:rPr>
          <w:b/>
          <w:i/>
          <w:sz w:val="20"/>
          <w:szCs w:val="20"/>
        </w:rPr>
        <w:t xml:space="preserve">le lundi, mardi, jeudi et vendredi </w:t>
      </w:r>
      <w:r>
        <w:rPr>
          <w:sz w:val="20"/>
          <w:szCs w:val="20"/>
        </w:rPr>
        <w:t xml:space="preserve">et accueille les enfants : </w:t>
      </w:r>
    </w:p>
    <w:p w:rsidR="00E55E9D" w:rsidRDefault="00E55E9D">
      <w:pPr>
        <w:rPr>
          <w:sz w:val="20"/>
          <w:szCs w:val="20"/>
        </w:rPr>
      </w:pPr>
    </w:p>
    <w:p w:rsidR="00E55E9D" w:rsidRDefault="0003308F">
      <w:pPr>
        <w:ind w:left="720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Pour l'école élémentairement Arman</w:t>
      </w:r>
      <w:r>
        <w:rPr>
          <w:b/>
          <w:i/>
          <w:sz w:val="20"/>
          <w:szCs w:val="20"/>
          <w:u w:val="single"/>
        </w:rPr>
        <w:t xml:space="preserve">d Jean </w:t>
      </w:r>
      <w:r w:rsidR="00A1795F">
        <w:rPr>
          <w:b/>
          <w:i/>
          <w:sz w:val="20"/>
          <w:szCs w:val="20"/>
          <w:u w:val="single"/>
        </w:rPr>
        <w:t>du</w:t>
      </w:r>
      <w:r>
        <w:rPr>
          <w:b/>
          <w:i/>
          <w:sz w:val="20"/>
          <w:szCs w:val="20"/>
          <w:u w:val="single"/>
        </w:rPr>
        <w:t xml:space="preserve"> PLESSIS</w:t>
      </w:r>
    </w:p>
    <w:p w:rsidR="00E55E9D" w:rsidRDefault="00E55E9D">
      <w:pPr>
        <w:ind w:left="720"/>
        <w:rPr>
          <w:sz w:val="20"/>
          <w:szCs w:val="20"/>
        </w:rPr>
      </w:pPr>
    </w:p>
    <w:p w:rsidR="00E55E9D" w:rsidRDefault="00A1795F">
      <w:pPr>
        <w:numPr>
          <w:ilvl w:val="0"/>
          <w:numId w:val="1"/>
        </w:numPr>
        <w:spacing w:after="57"/>
        <w:rPr>
          <w:sz w:val="20"/>
          <w:szCs w:val="20"/>
        </w:rPr>
      </w:pPr>
      <w:r>
        <w:rPr>
          <w:sz w:val="20"/>
          <w:szCs w:val="20"/>
        </w:rPr>
        <w:t>L</w:t>
      </w:r>
      <w:r w:rsidR="0003308F">
        <w:rPr>
          <w:sz w:val="20"/>
          <w:szCs w:val="20"/>
        </w:rPr>
        <w:t xml:space="preserve">e matin de 7h30 à 8h30 </w:t>
      </w:r>
    </w:p>
    <w:p w:rsidR="00E55E9D" w:rsidRDefault="0003308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L'après-midi de 16h00 à 18h30</w:t>
      </w:r>
    </w:p>
    <w:p w:rsidR="00E55E9D" w:rsidRDefault="00E55E9D">
      <w:pPr>
        <w:rPr>
          <w:sz w:val="18"/>
          <w:szCs w:val="18"/>
        </w:rPr>
      </w:pPr>
    </w:p>
    <w:p w:rsidR="00E55E9D" w:rsidRDefault="0003308F">
      <w:pPr>
        <w:ind w:left="720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Pour l'école maternelle Jean de </w:t>
      </w:r>
      <w:r w:rsidR="00A1795F">
        <w:rPr>
          <w:b/>
          <w:i/>
          <w:sz w:val="20"/>
          <w:szCs w:val="20"/>
          <w:u w:val="single"/>
        </w:rPr>
        <w:t>la</w:t>
      </w:r>
      <w:r>
        <w:rPr>
          <w:b/>
          <w:i/>
          <w:sz w:val="20"/>
          <w:szCs w:val="20"/>
          <w:u w:val="single"/>
        </w:rPr>
        <w:t xml:space="preserve"> FONTAINE</w:t>
      </w:r>
    </w:p>
    <w:p w:rsidR="00E55E9D" w:rsidRDefault="00E55E9D">
      <w:pPr>
        <w:rPr>
          <w:sz w:val="20"/>
          <w:szCs w:val="20"/>
        </w:rPr>
      </w:pPr>
    </w:p>
    <w:p w:rsidR="00E55E9D" w:rsidRDefault="0003308F">
      <w:pPr>
        <w:numPr>
          <w:ilvl w:val="0"/>
          <w:numId w:val="4"/>
        </w:numPr>
        <w:spacing w:after="57"/>
        <w:rPr>
          <w:sz w:val="20"/>
          <w:szCs w:val="20"/>
        </w:rPr>
      </w:pPr>
      <w:r>
        <w:rPr>
          <w:sz w:val="20"/>
          <w:szCs w:val="20"/>
        </w:rPr>
        <w:t>Le matin de 7h30 à 8h30</w:t>
      </w:r>
    </w:p>
    <w:p w:rsidR="00E55E9D" w:rsidRDefault="0003308F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L'après-midi de 16h15 à 18h30</w:t>
      </w:r>
    </w:p>
    <w:p w:rsidR="00E55E9D" w:rsidRDefault="00E55E9D">
      <w:pPr>
        <w:rPr>
          <w:sz w:val="18"/>
          <w:szCs w:val="18"/>
        </w:rPr>
      </w:pPr>
    </w:p>
    <w:p w:rsidR="00E55E9D" w:rsidRDefault="0003308F">
      <w:pPr>
        <w:ind w:left="720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Instructions :</w:t>
      </w:r>
    </w:p>
    <w:p w:rsidR="00E55E9D" w:rsidRDefault="00E55E9D">
      <w:pPr>
        <w:rPr>
          <w:sz w:val="20"/>
          <w:szCs w:val="20"/>
        </w:rPr>
      </w:pPr>
    </w:p>
    <w:p w:rsidR="00E55E9D" w:rsidRDefault="0003308F">
      <w:pPr>
        <w:numPr>
          <w:ilvl w:val="0"/>
          <w:numId w:val="6"/>
        </w:numPr>
        <w:spacing w:after="113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L'enfant doit avoir pris son petit déjeuner avant son arrivée le matin</w:t>
      </w:r>
      <w:r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toutefois il sera toléré la prise d'une petite collation (pain au chocolat, gâteau ou autres) si l'enfant a du mal à déjeuner le matin.</w:t>
      </w:r>
    </w:p>
    <w:p w:rsidR="00E55E9D" w:rsidRDefault="0003308F">
      <w:pPr>
        <w:numPr>
          <w:ilvl w:val="0"/>
          <w:numId w:val="6"/>
        </w:numPr>
        <w:spacing w:after="113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Le goûter pour la garderie après l'école sera à </w:t>
      </w:r>
      <w:r>
        <w:rPr>
          <w:b/>
          <w:i/>
          <w:sz w:val="20"/>
          <w:szCs w:val="20"/>
        </w:rPr>
        <w:t>fournir</w:t>
      </w:r>
      <w:r>
        <w:rPr>
          <w:sz w:val="20"/>
          <w:szCs w:val="20"/>
        </w:rPr>
        <w:t>, en cas d'omission occasionnelle l'enfant pourra avoir une petite collation (pensez à rapporter un paquet de gâteaux</w:t>
      </w:r>
      <w:r w:rsidR="00A1795F">
        <w:rPr>
          <w:sz w:val="20"/>
          <w:szCs w:val="20"/>
        </w:rPr>
        <w:t>). Si</w:t>
      </w:r>
      <w:r>
        <w:rPr>
          <w:sz w:val="20"/>
          <w:szCs w:val="20"/>
        </w:rPr>
        <w:t xml:space="preserve"> l'oubli est répétitif vous pourrez être facturé.</w:t>
      </w:r>
    </w:p>
    <w:p w:rsidR="00E55E9D" w:rsidRDefault="00E55E9D">
      <w:pPr>
        <w:spacing w:before="57" w:after="57" w:line="360" w:lineRule="auto"/>
        <w:jc w:val="both"/>
        <w:rPr>
          <w:b/>
          <w:i/>
          <w:sz w:val="12"/>
          <w:szCs w:val="12"/>
        </w:rPr>
      </w:pPr>
    </w:p>
    <w:p w:rsidR="00E55E9D" w:rsidRDefault="0003308F">
      <w:pPr>
        <w:numPr>
          <w:ilvl w:val="0"/>
          <w:numId w:val="6"/>
        </w:numPr>
        <w:spacing w:before="57" w:after="57" w:line="36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Tout changement d'adresse ou de numéro de téléphone devra être signalé au res</w:t>
      </w:r>
      <w:r>
        <w:rPr>
          <w:b/>
          <w:i/>
          <w:sz w:val="20"/>
          <w:szCs w:val="20"/>
        </w:rPr>
        <w:t>ponsable des accueils.</w:t>
      </w:r>
    </w:p>
    <w:p w:rsidR="00E55E9D" w:rsidRDefault="0003308F">
      <w:pPr>
        <w:numPr>
          <w:ilvl w:val="0"/>
          <w:numId w:val="6"/>
        </w:numPr>
        <w:spacing w:after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Pour des raisons médicales </w:t>
      </w:r>
      <w:r>
        <w:rPr>
          <w:b/>
          <w:sz w:val="20"/>
          <w:szCs w:val="20"/>
        </w:rPr>
        <w:t>en aucun cas</w:t>
      </w:r>
      <w:r>
        <w:rPr>
          <w:sz w:val="20"/>
          <w:szCs w:val="20"/>
        </w:rPr>
        <w:t xml:space="preserve"> les enfants ne doivent avoir des médicaments sur eux. Les animateurs ne sont pas autorisés à donner des médicaments aux enfants. En cas d'allergie, les parents doivent en informer la municipali</w:t>
      </w:r>
      <w:r>
        <w:rPr>
          <w:sz w:val="20"/>
          <w:szCs w:val="20"/>
        </w:rPr>
        <w:t>té et le responsable du périscolaire.</w:t>
      </w:r>
    </w:p>
    <w:p w:rsidR="00E55E9D" w:rsidRDefault="0003308F">
      <w:pPr>
        <w:numPr>
          <w:ilvl w:val="0"/>
          <w:numId w:val="6"/>
        </w:numPr>
        <w:spacing w:before="57" w:after="57" w:line="36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La garderie périscolaire ferme à 18h30. En cas de dépassement de cet horaire, le responsable peut en avertir la gendarmerie.</w:t>
      </w:r>
    </w:p>
    <w:p w:rsidR="00E55E9D" w:rsidRDefault="00E55E9D">
      <w:pPr>
        <w:spacing w:line="360" w:lineRule="auto"/>
        <w:rPr>
          <w:sz w:val="12"/>
          <w:szCs w:val="12"/>
        </w:rPr>
      </w:pPr>
    </w:p>
    <w:p w:rsidR="00E55E9D" w:rsidRDefault="0003308F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Article 3 </w:t>
      </w:r>
      <w:r>
        <w:rPr>
          <w:b/>
          <w:sz w:val="20"/>
          <w:szCs w:val="20"/>
        </w:rPr>
        <w:t>: encadrement</w:t>
      </w:r>
    </w:p>
    <w:p w:rsidR="00E55E9D" w:rsidRDefault="00E55E9D">
      <w:pPr>
        <w:rPr>
          <w:sz w:val="12"/>
          <w:szCs w:val="12"/>
        </w:rPr>
      </w:pPr>
    </w:p>
    <w:p w:rsidR="00E55E9D" w:rsidRDefault="0003308F">
      <w:pPr>
        <w:spacing w:after="57"/>
        <w:jc w:val="both"/>
        <w:rPr>
          <w:sz w:val="20"/>
          <w:szCs w:val="20"/>
        </w:rPr>
      </w:pPr>
      <w:r>
        <w:rPr>
          <w:sz w:val="20"/>
          <w:szCs w:val="20"/>
        </w:rPr>
        <w:t>L'encadrement est assuré par des animateurs qualifiés, sous l'autorité du Maire.</w:t>
      </w:r>
    </w:p>
    <w:p w:rsidR="00E55E9D" w:rsidRDefault="0003308F">
      <w:pPr>
        <w:jc w:val="both"/>
        <w:rPr>
          <w:sz w:val="20"/>
          <w:szCs w:val="20"/>
        </w:rPr>
      </w:pPr>
      <w:r>
        <w:rPr>
          <w:sz w:val="20"/>
          <w:szCs w:val="20"/>
        </w:rPr>
        <w:t>Les responsables des accueils pourront établir un rapport des incidents survenus pendant le périscolaire qui sera transmis à Monsieur le Maire ainsi qu'à la direction de l'éco</w:t>
      </w:r>
      <w:r>
        <w:rPr>
          <w:sz w:val="20"/>
          <w:szCs w:val="20"/>
        </w:rPr>
        <w:t>le.</w:t>
      </w:r>
    </w:p>
    <w:p w:rsidR="00E55E9D" w:rsidRDefault="00E55E9D">
      <w:pPr>
        <w:jc w:val="both"/>
        <w:rPr>
          <w:sz w:val="18"/>
          <w:szCs w:val="18"/>
        </w:rPr>
      </w:pPr>
    </w:p>
    <w:p w:rsidR="00E55E9D" w:rsidRDefault="0003308F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Article 4 </w:t>
      </w:r>
      <w:r>
        <w:rPr>
          <w:b/>
          <w:sz w:val="20"/>
          <w:szCs w:val="20"/>
        </w:rPr>
        <w:t>: discipline</w:t>
      </w:r>
    </w:p>
    <w:p w:rsidR="00E55E9D" w:rsidRDefault="00E55E9D">
      <w:pPr>
        <w:rPr>
          <w:sz w:val="12"/>
          <w:szCs w:val="12"/>
        </w:rPr>
      </w:pPr>
    </w:p>
    <w:p w:rsidR="00E55E9D" w:rsidRDefault="0003308F">
      <w:pPr>
        <w:rPr>
          <w:sz w:val="20"/>
          <w:szCs w:val="20"/>
        </w:rPr>
      </w:pPr>
      <w:r>
        <w:rPr>
          <w:sz w:val="20"/>
          <w:szCs w:val="20"/>
        </w:rPr>
        <w:t>Les enfants respecteront les animateurs et prendront soin des jeux à dispositions (si votre enfant abîme un jeu, il vous sera demandé de le rembourser).</w:t>
      </w:r>
    </w:p>
    <w:p w:rsidR="00E55E9D" w:rsidRDefault="00E55E9D">
      <w:pPr>
        <w:jc w:val="both"/>
        <w:rPr>
          <w:sz w:val="20"/>
          <w:szCs w:val="20"/>
        </w:rPr>
      </w:pPr>
    </w:p>
    <w:p w:rsidR="00E55E9D" w:rsidRDefault="00E55E9D">
      <w:pPr>
        <w:jc w:val="both"/>
        <w:rPr>
          <w:sz w:val="18"/>
          <w:szCs w:val="18"/>
        </w:rPr>
      </w:pPr>
    </w:p>
    <w:p w:rsidR="00E55E9D" w:rsidRDefault="0003308F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Article 6</w:t>
      </w:r>
      <w:r>
        <w:rPr>
          <w:b/>
          <w:sz w:val="20"/>
          <w:szCs w:val="20"/>
        </w:rPr>
        <w:t> : tarif</w:t>
      </w:r>
    </w:p>
    <w:p w:rsidR="00E55E9D" w:rsidRDefault="00E55E9D">
      <w:pPr>
        <w:rPr>
          <w:sz w:val="12"/>
          <w:szCs w:val="12"/>
        </w:rPr>
      </w:pPr>
    </w:p>
    <w:p w:rsidR="00E55E9D" w:rsidRDefault="0003308F">
      <w:pPr>
        <w:spacing w:after="57"/>
        <w:jc w:val="both"/>
        <w:rPr>
          <w:sz w:val="20"/>
          <w:szCs w:val="20"/>
        </w:rPr>
      </w:pPr>
      <w:r>
        <w:rPr>
          <w:sz w:val="20"/>
          <w:szCs w:val="20"/>
        </w:rPr>
        <w:t>Le prix de la garderie périscolaire est établi pour le mois de septembre de chaque</w:t>
      </w:r>
      <w:r>
        <w:rPr>
          <w:sz w:val="20"/>
          <w:szCs w:val="20"/>
        </w:rPr>
        <w:t xml:space="preserve"> année scolaire en conseil municipal, soit </w:t>
      </w:r>
      <w:r>
        <w:rPr>
          <w:b/>
        </w:rPr>
        <w:t>1,10 € la demi-heure</w:t>
      </w:r>
      <w:r>
        <w:rPr>
          <w:sz w:val="20"/>
          <w:szCs w:val="20"/>
        </w:rPr>
        <w:t>.</w:t>
      </w:r>
    </w:p>
    <w:p w:rsidR="00E55E9D" w:rsidRDefault="0003308F">
      <w:pPr>
        <w:spacing w:before="57" w:after="57"/>
        <w:jc w:val="both"/>
        <w:rPr>
          <w:sz w:val="20"/>
          <w:szCs w:val="20"/>
        </w:rPr>
      </w:pPr>
      <w:r>
        <w:rPr>
          <w:sz w:val="20"/>
          <w:szCs w:val="20"/>
        </w:rPr>
        <w:t>Des cartes de 25 ½ heures ou de 50 ½ heures vous sont proposées</w:t>
      </w:r>
      <w:r>
        <w:rPr>
          <w:sz w:val="18"/>
          <w:szCs w:val="18"/>
        </w:rPr>
        <w:t xml:space="preserve"> (soit</w:t>
      </w: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27,50 </w:t>
      </w:r>
      <w:r>
        <w:rPr>
          <w:b/>
          <w:sz w:val="18"/>
          <w:szCs w:val="18"/>
        </w:rPr>
        <w:t xml:space="preserve">€ </w:t>
      </w:r>
      <w:r>
        <w:rPr>
          <w:sz w:val="18"/>
          <w:szCs w:val="18"/>
        </w:rPr>
        <w:t xml:space="preserve">la carte de 25 ½ heure et </w:t>
      </w:r>
      <w:r>
        <w:rPr>
          <w:b/>
          <w:sz w:val="21"/>
          <w:szCs w:val="21"/>
        </w:rPr>
        <w:t>55 €</w:t>
      </w:r>
      <w:r>
        <w:rPr>
          <w:sz w:val="21"/>
          <w:szCs w:val="21"/>
        </w:rPr>
        <w:t xml:space="preserve"> </w:t>
      </w:r>
      <w:r>
        <w:rPr>
          <w:sz w:val="18"/>
          <w:szCs w:val="18"/>
        </w:rPr>
        <w:t>la carte de 50 ½ heure).</w:t>
      </w:r>
    </w:p>
    <w:p w:rsidR="00E55E9D" w:rsidRDefault="0003308F">
      <w:pPr>
        <w:spacing w:before="57" w:after="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Toute demi-heure commencée sera facturée.</w:t>
      </w:r>
    </w:p>
    <w:p w:rsidR="00E55E9D" w:rsidRDefault="0003308F">
      <w:pPr>
        <w:spacing w:before="57" w:after="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d'impayé</w:t>
      </w:r>
      <w:r>
        <w:rPr>
          <w:b/>
          <w:sz w:val="20"/>
          <w:szCs w:val="20"/>
        </w:rPr>
        <w:t>, il n'y aura pas de nouvelle inscription tant que la dette ne sera pas réglée.</w:t>
      </w:r>
    </w:p>
    <w:p w:rsidR="00E55E9D" w:rsidRDefault="0003308F">
      <w:pPr>
        <w:spacing w:before="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heures de présence de l'enfant sont </w:t>
      </w:r>
      <w:r>
        <w:rPr>
          <w:b/>
          <w:sz w:val="20"/>
          <w:szCs w:val="20"/>
        </w:rPr>
        <w:t>payables à l'avance</w:t>
      </w:r>
      <w:r>
        <w:rPr>
          <w:sz w:val="20"/>
          <w:szCs w:val="20"/>
        </w:rPr>
        <w:t xml:space="preserve"> auprès des responsables sur chaque site. Le règlement doit être établi soit en espèce soit par chèque à </w:t>
      </w:r>
      <w:r>
        <w:rPr>
          <w:b/>
          <w:sz w:val="20"/>
          <w:szCs w:val="20"/>
        </w:rPr>
        <w:t>l'ordre du T</w:t>
      </w:r>
      <w:r>
        <w:rPr>
          <w:b/>
          <w:sz w:val="20"/>
          <w:szCs w:val="20"/>
        </w:rPr>
        <w:t>résor Public</w:t>
      </w:r>
      <w:r>
        <w:rPr>
          <w:sz w:val="20"/>
          <w:szCs w:val="20"/>
        </w:rPr>
        <w:t>.</w:t>
      </w:r>
    </w:p>
    <w:p w:rsidR="00E55E9D" w:rsidRDefault="00E55E9D">
      <w:pPr>
        <w:spacing w:before="57"/>
        <w:jc w:val="both"/>
        <w:rPr>
          <w:sz w:val="20"/>
          <w:szCs w:val="20"/>
        </w:rPr>
      </w:pPr>
    </w:p>
    <w:p w:rsidR="00E55E9D" w:rsidRDefault="0003308F">
      <w:pPr>
        <w:spacing w:before="57"/>
        <w:jc w:val="both"/>
        <w:rPr>
          <w:b/>
          <w:sz w:val="22"/>
          <w:szCs w:val="22"/>
        </w:rPr>
      </w:pPr>
      <w:r>
        <w:rPr>
          <w:b/>
          <w:sz w:val="20"/>
          <w:szCs w:val="20"/>
          <w:u w:val="single"/>
        </w:rPr>
        <w:t>Article 7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: </w:t>
      </w:r>
      <w:r>
        <w:rPr>
          <w:b/>
          <w:sz w:val="22"/>
          <w:szCs w:val="22"/>
        </w:rPr>
        <w:t>fonctionnement des services de restauration</w:t>
      </w:r>
    </w:p>
    <w:p w:rsidR="00E55E9D" w:rsidRDefault="00E55E9D">
      <w:pPr>
        <w:spacing w:before="57"/>
        <w:jc w:val="both"/>
        <w:rPr>
          <w:b/>
          <w:sz w:val="20"/>
          <w:szCs w:val="20"/>
        </w:rPr>
      </w:pPr>
    </w:p>
    <w:p w:rsidR="00E55E9D" w:rsidRDefault="0003308F">
      <w:pPr>
        <w:spacing w:before="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L’inscription pour les services de restauration ne sera effective qu’une fois tous les documents complétés et remis soit en mairie soit au responsable des accueils périscolaire. </w:t>
      </w:r>
    </w:p>
    <w:p w:rsidR="00E55E9D" w:rsidRDefault="00E55E9D">
      <w:pPr>
        <w:spacing w:before="57"/>
        <w:jc w:val="both"/>
        <w:rPr>
          <w:sz w:val="20"/>
          <w:szCs w:val="20"/>
        </w:rPr>
      </w:pPr>
    </w:p>
    <w:p w:rsidR="00E55E9D" w:rsidRDefault="0003308F">
      <w:pPr>
        <w:spacing w:before="57"/>
        <w:jc w:val="both"/>
        <w:rPr>
          <w:sz w:val="16"/>
          <w:szCs w:val="16"/>
        </w:rPr>
      </w:pPr>
      <w:r>
        <w:rPr>
          <w:b/>
          <w:sz w:val="20"/>
          <w:szCs w:val="20"/>
        </w:rPr>
        <w:t>Aucun enfant ne sera accueilli au restaurant si l’inscription n’a pas été demandée au minimum 48 heures à l’avance et si un accord formel de la mairie n’a pas été donné. Une attestation d’inscription sera délivrée à chaque famille pour valider l’utilisatio</w:t>
      </w:r>
      <w:r>
        <w:rPr>
          <w:b/>
          <w:sz w:val="20"/>
          <w:szCs w:val="20"/>
        </w:rPr>
        <w:t>n du service de restauration scolaire.</w:t>
      </w:r>
    </w:p>
    <w:p w:rsidR="00E55E9D" w:rsidRDefault="00E55E9D">
      <w:pPr>
        <w:spacing w:before="57"/>
        <w:jc w:val="both"/>
        <w:rPr>
          <w:sz w:val="20"/>
          <w:szCs w:val="20"/>
        </w:rPr>
      </w:pPr>
    </w:p>
    <w:p w:rsidR="00E55E9D" w:rsidRDefault="0003308F">
      <w:pPr>
        <w:spacing w:before="57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Service de restauration école Jean de la Fontaine</w:t>
      </w:r>
    </w:p>
    <w:p w:rsidR="00E55E9D" w:rsidRDefault="0003308F">
      <w:pPr>
        <w:spacing w:before="57"/>
        <w:jc w:val="both"/>
        <w:rPr>
          <w:sz w:val="20"/>
          <w:szCs w:val="20"/>
        </w:rPr>
      </w:pPr>
      <w:r>
        <w:rPr>
          <w:sz w:val="20"/>
          <w:szCs w:val="20"/>
        </w:rPr>
        <w:t>Les repas sont élaborés sur place.</w:t>
      </w:r>
    </w:p>
    <w:p w:rsidR="00E55E9D" w:rsidRDefault="0003308F">
      <w:pPr>
        <w:spacing w:before="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enfants de l'école maternelle Jean de la Fontaine et </w:t>
      </w:r>
      <w:r w:rsidR="00A1795F">
        <w:rPr>
          <w:sz w:val="20"/>
          <w:szCs w:val="20"/>
        </w:rPr>
        <w:t>les maternelles</w:t>
      </w:r>
      <w:r>
        <w:rPr>
          <w:sz w:val="20"/>
          <w:szCs w:val="20"/>
        </w:rPr>
        <w:t xml:space="preserve"> de l’école du </w:t>
      </w:r>
      <w:r w:rsidR="00A1795F">
        <w:rPr>
          <w:sz w:val="20"/>
          <w:szCs w:val="20"/>
        </w:rPr>
        <w:t>Sacré-Cœur</w:t>
      </w:r>
      <w:r>
        <w:rPr>
          <w:sz w:val="20"/>
          <w:szCs w:val="20"/>
        </w:rPr>
        <w:t xml:space="preserve"> mangent entre 11h30 et 12h30. Ils</w:t>
      </w:r>
      <w:r>
        <w:rPr>
          <w:sz w:val="20"/>
          <w:szCs w:val="20"/>
        </w:rPr>
        <w:t xml:space="preserve"> sont encadrés par les ATSEM et un animateur. </w:t>
      </w:r>
    </w:p>
    <w:p w:rsidR="00E55E9D" w:rsidRDefault="0003308F">
      <w:pPr>
        <w:spacing w:before="57"/>
        <w:jc w:val="both"/>
        <w:rPr>
          <w:sz w:val="20"/>
          <w:szCs w:val="20"/>
        </w:rPr>
      </w:pPr>
      <w:r>
        <w:rPr>
          <w:sz w:val="20"/>
          <w:szCs w:val="20"/>
        </w:rPr>
        <w:t>Les enfants de la toute petite section ne sont pas admis à la cantine</w:t>
      </w:r>
    </w:p>
    <w:p w:rsidR="00E55E9D" w:rsidRDefault="0003308F">
      <w:pPr>
        <w:spacing w:before="240" w:after="24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En cas d’absence des enfants, les parents doivent </w:t>
      </w:r>
      <w:r>
        <w:rPr>
          <w:b/>
          <w:sz w:val="20"/>
          <w:szCs w:val="20"/>
        </w:rPr>
        <w:t>en avertir avant 9 heures,</w:t>
      </w:r>
    </w:p>
    <w:p w:rsidR="00E55E9D" w:rsidRDefault="00A1795F">
      <w:pPr>
        <w:spacing w:before="240" w:after="240"/>
        <w:jc w:val="center"/>
        <w:rPr>
          <w:sz w:val="16"/>
          <w:szCs w:val="16"/>
        </w:rPr>
      </w:pPr>
      <w:r>
        <w:rPr>
          <w:b/>
          <w:sz w:val="20"/>
          <w:szCs w:val="20"/>
        </w:rPr>
        <w:t>La</w:t>
      </w:r>
      <w:r w:rsidR="0003308F">
        <w:rPr>
          <w:b/>
          <w:sz w:val="20"/>
          <w:szCs w:val="20"/>
        </w:rPr>
        <w:t xml:space="preserve"> cantine pour l’école maternelle Jean de la Fontaine au 02-47-58-20-59</w:t>
      </w:r>
    </w:p>
    <w:p w:rsidR="00E55E9D" w:rsidRDefault="00E55E9D">
      <w:pPr>
        <w:spacing w:before="240" w:after="240"/>
        <w:rPr>
          <w:sz w:val="16"/>
          <w:szCs w:val="16"/>
        </w:rPr>
      </w:pPr>
    </w:p>
    <w:p w:rsidR="00E55E9D" w:rsidRDefault="0003308F">
      <w:pPr>
        <w:spacing w:before="57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Service de restauration école Armand Jean du Plessis</w:t>
      </w:r>
    </w:p>
    <w:p w:rsidR="00E55E9D" w:rsidRDefault="0003308F">
      <w:pPr>
        <w:spacing w:before="57"/>
        <w:jc w:val="both"/>
        <w:rPr>
          <w:sz w:val="20"/>
          <w:szCs w:val="20"/>
        </w:rPr>
      </w:pPr>
      <w:r>
        <w:rPr>
          <w:sz w:val="20"/>
          <w:szCs w:val="20"/>
        </w:rPr>
        <w:t>Les repas sont préparés sur place par les services de restauration du collège du puits de la Roche.</w:t>
      </w:r>
    </w:p>
    <w:p w:rsidR="00E55E9D" w:rsidRDefault="0003308F">
      <w:pPr>
        <w:spacing w:before="57"/>
        <w:jc w:val="both"/>
        <w:rPr>
          <w:sz w:val="20"/>
          <w:szCs w:val="20"/>
        </w:rPr>
      </w:pPr>
      <w:r>
        <w:rPr>
          <w:sz w:val="20"/>
          <w:szCs w:val="20"/>
        </w:rPr>
        <w:t>Les enfants de l’école Armand</w:t>
      </w:r>
      <w:r>
        <w:rPr>
          <w:sz w:val="20"/>
          <w:szCs w:val="20"/>
        </w:rPr>
        <w:t xml:space="preserve"> Jean du Plessis sont servis entre 11h30 et 12h15. Ils sont encadrés par plusieurs animateurs.</w:t>
      </w:r>
    </w:p>
    <w:p w:rsidR="00E55E9D" w:rsidRDefault="0003308F">
      <w:pPr>
        <w:spacing w:before="5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En cas d’absence des enfants, les parents doivent </w:t>
      </w:r>
      <w:r>
        <w:rPr>
          <w:b/>
          <w:sz w:val="20"/>
          <w:szCs w:val="20"/>
        </w:rPr>
        <w:t>en avertir avant 9 heures,</w:t>
      </w:r>
    </w:p>
    <w:p w:rsidR="00E55E9D" w:rsidRDefault="00A1795F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Le</w:t>
      </w:r>
      <w:r w:rsidR="0003308F">
        <w:rPr>
          <w:b/>
          <w:sz w:val="20"/>
          <w:szCs w:val="20"/>
        </w:rPr>
        <w:t xml:space="preserve"> collège au 02-47-58-13-97 pour l’école élémentaire Armand Jean du Plessis</w:t>
      </w:r>
    </w:p>
    <w:p w:rsidR="00E55E9D" w:rsidRDefault="00E55E9D">
      <w:pPr>
        <w:spacing w:before="240" w:after="240"/>
        <w:jc w:val="center"/>
        <w:rPr>
          <w:b/>
          <w:sz w:val="20"/>
          <w:szCs w:val="20"/>
        </w:rPr>
      </w:pPr>
    </w:p>
    <w:p w:rsidR="00E55E9D" w:rsidRDefault="00E55E9D">
      <w:pPr>
        <w:spacing w:before="240" w:after="240"/>
        <w:jc w:val="center"/>
        <w:rPr>
          <w:b/>
          <w:sz w:val="20"/>
          <w:szCs w:val="20"/>
        </w:rPr>
      </w:pPr>
    </w:p>
    <w:p w:rsidR="00A1795F" w:rsidRDefault="00A1795F">
      <w:pPr>
        <w:spacing w:before="240" w:after="240"/>
        <w:jc w:val="center"/>
        <w:rPr>
          <w:b/>
          <w:sz w:val="20"/>
          <w:szCs w:val="20"/>
        </w:rPr>
      </w:pPr>
    </w:p>
    <w:p w:rsidR="00A1795F" w:rsidRDefault="00A1795F">
      <w:pPr>
        <w:spacing w:before="240" w:after="240"/>
        <w:jc w:val="center"/>
        <w:rPr>
          <w:b/>
          <w:sz w:val="20"/>
          <w:szCs w:val="20"/>
        </w:rPr>
      </w:pPr>
    </w:p>
    <w:p w:rsidR="00E55E9D" w:rsidRDefault="0003308F">
      <w:pPr>
        <w:spacing w:before="240"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Artic</w:t>
      </w:r>
      <w:r>
        <w:rPr>
          <w:b/>
          <w:sz w:val="20"/>
          <w:szCs w:val="20"/>
          <w:u w:val="single"/>
        </w:rPr>
        <w:t>le 8</w:t>
      </w:r>
      <w:r>
        <w:rPr>
          <w:b/>
          <w:sz w:val="20"/>
          <w:szCs w:val="20"/>
        </w:rPr>
        <w:t xml:space="preserve"> : modalités de paiement</w:t>
      </w:r>
    </w:p>
    <w:p w:rsidR="00E55E9D" w:rsidRDefault="0003308F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Les demi-pensionnaires se rappelleront que l’admission à la demi-pension est une faveur et non un droit. Nous vous demandons, pour des raisons d’assurance et de responsabilité, d’indiquer, lors de l’inscription, si votre enfant</w:t>
      </w:r>
      <w:r>
        <w:rPr>
          <w:sz w:val="20"/>
          <w:szCs w:val="20"/>
        </w:rPr>
        <w:t xml:space="preserve"> est :</w:t>
      </w:r>
    </w:p>
    <w:p w:rsidR="00E55E9D" w:rsidRDefault="00A1795F">
      <w:pPr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20"/>
          <w:szCs w:val="20"/>
        </w:rPr>
        <w:t>Demi</w:t>
      </w:r>
      <w:r w:rsidR="0003308F">
        <w:rPr>
          <w:sz w:val="20"/>
          <w:szCs w:val="20"/>
        </w:rPr>
        <w:t>-pensionnaire : il déjeune tous les jours et toute l’année à la cantine.</w:t>
      </w:r>
    </w:p>
    <w:p w:rsidR="00E55E9D" w:rsidRDefault="0003308F">
      <w:pPr>
        <w:numPr>
          <w:ilvl w:val="0"/>
          <w:numId w:val="2"/>
        </w:numPr>
        <w:spacing w:after="240"/>
        <w:jc w:val="both"/>
        <w:rPr>
          <w:sz w:val="16"/>
          <w:szCs w:val="16"/>
        </w:rPr>
      </w:pPr>
      <w:r>
        <w:rPr>
          <w:sz w:val="20"/>
          <w:szCs w:val="20"/>
        </w:rPr>
        <w:t>Externe : il peut déjeuner occasionnellement à la cantine. Des tickets en vente au détail seront proposés au secrétariat de la mairie.</w:t>
      </w:r>
    </w:p>
    <w:p w:rsidR="00E55E9D" w:rsidRDefault="0003308F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moyens de paiement acceptés sont </w:t>
      </w:r>
      <w:r>
        <w:rPr>
          <w:sz w:val="20"/>
          <w:szCs w:val="20"/>
        </w:rPr>
        <w:t>les suivants :</w:t>
      </w:r>
    </w:p>
    <w:p w:rsidR="00E55E9D" w:rsidRDefault="0003308F">
      <w:pPr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20"/>
          <w:szCs w:val="20"/>
        </w:rPr>
        <w:t>Chèque à l’ordre du trésor public</w:t>
      </w:r>
    </w:p>
    <w:p w:rsidR="00E55E9D" w:rsidRDefault="0003308F">
      <w:pPr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20"/>
          <w:szCs w:val="20"/>
        </w:rPr>
        <w:t>Virement par TIPI</w:t>
      </w:r>
    </w:p>
    <w:p w:rsidR="00E55E9D" w:rsidRDefault="0003308F">
      <w:pPr>
        <w:numPr>
          <w:ilvl w:val="0"/>
          <w:numId w:val="5"/>
        </w:numPr>
        <w:spacing w:after="240"/>
        <w:jc w:val="both"/>
        <w:rPr>
          <w:sz w:val="16"/>
          <w:szCs w:val="16"/>
        </w:rPr>
      </w:pPr>
      <w:r>
        <w:rPr>
          <w:sz w:val="20"/>
          <w:szCs w:val="20"/>
        </w:rPr>
        <w:t>Prélèvement automatique</w:t>
      </w:r>
      <w:r w:rsidR="00A1795F">
        <w:rPr>
          <w:sz w:val="20"/>
          <w:szCs w:val="20"/>
        </w:rPr>
        <w:t xml:space="preserve"> (voir contrat de prélèvement) </w:t>
      </w:r>
    </w:p>
    <w:p w:rsidR="00E55E9D" w:rsidRDefault="0003308F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En cas d’absence, des remises d’ordre peuvent être accordées dans les cas suivants :</w:t>
      </w:r>
    </w:p>
    <w:p w:rsidR="00E55E9D" w:rsidRDefault="0003308F">
      <w:pPr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20"/>
          <w:szCs w:val="20"/>
        </w:rPr>
        <w:t>Maladie,</w:t>
      </w:r>
      <w:r>
        <w:rPr>
          <w:sz w:val="20"/>
          <w:szCs w:val="20"/>
        </w:rPr>
        <w:t xml:space="preserve"> sur présentation d’un justificatif médical, au-delà de 4 repas consécutifs non consommés</w:t>
      </w:r>
    </w:p>
    <w:p w:rsidR="00E55E9D" w:rsidRDefault="0003308F">
      <w:pPr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20"/>
          <w:szCs w:val="20"/>
        </w:rPr>
        <w:t>Sortie scolaire</w:t>
      </w:r>
    </w:p>
    <w:p w:rsidR="00E55E9D" w:rsidRDefault="0003308F">
      <w:pPr>
        <w:numPr>
          <w:ilvl w:val="0"/>
          <w:numId w:val="8"/>
        </w:numPr>
        <w:spacing w:after="240"/>
        <w:jc w:val="both"/>
        <w:rPr>
          <w:sz w:val="16"/>
          <w:szCs w:val="16"/>
        </w:rPr>
      </w:pPr>
      <w:r>
        <w:rPr>
          <w:sz w:val="20"/>
          <w:szCs w:val="20"/>
        </w:rPr>
        <w:t>Exclusion</w:t>
      </w:r>
    </w:p>
    <w:p w:rsidR="00E55E9D" w:rsidRDefault="0003308F">
      <w:pPr>
        <w:spacing w:before="240"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Article 9</w:t>
      </w:r>
      <w:r>
        <w:rPr>
          <w:b/>
          <w:sz w:val="20"/>
          <w:szCs w:val="20"/>
        </w:rPr>
        <w:t xml:space="preserve"> : cas de l’école élémentaire Armand Jean du Plessis</w:t>
      </w:r>
    </w:p>
    <w:p w:rsidR="00E55E9D" w:rsidRDefault="0003308F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cartes magnétiques </w:t>
      </w:r>
      <w:r>
        <w:rPr>
          <w:sz w:val="20"/>
          <w:szCs w:val="20"/>
          <w:u w:val="single"/>
        </w:rPr>
        <w:t>détériorées ou perdues</w:t>
      </w:r>
      <w:r>
        <w:rPr>
          <w:sz w:val="20"/>
          <w:szCs w:val="20"/>
        </w:rPr>
        <w:t xml:space="preserve"> de la cantine du collège seront facturées au prix de 5 euros afin d’être renouvelées.</w:t>
      </w:r>
    </w:p>
    <w:p w:rsidR="00E55E9D" w:rsidRDefault="0003308F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La casse de vaisselle sera facturée aux parents par le collège aux tarifs suivants :</w:t>
      </w:r>
    </w:p>
    <w:p w:rsidR="00E55E9D" w:rsidRDefault="0003308F">
      <w:pPr>
        <w:numPr>
          <w:ilvl w:val="0"/>
          <w:numId w:val="9"/>
        </w:numPr>
        <w:jc w:val="both"/>
        <w:rPr>
          <w:sz w:val="16"/>
          <w:szCs w:val="16"/>
        </w:rPr>
      </w:pPr>
      <w:r>
        <w:rPr>
          <w:sz w:val="20"/>
          <w:szCs w:val="20"/>
        </w:rPr>
        <w:t>Verre : 0.50€</w:t>
      </w:r>
    </w:p>
    <w:p w:rsidR="00E55E9D" w:rsidRDefault="0003308F">
      <w:pPr>
        <w:numPr>
          <w:ilvl w:val="0"/>
          <w:numId w:val="9"/>
        </w:numPr>
        <w:jc w:val="both"/>
        <w:rPr>
          <w:sz w:val="16"/>
          <w:szCs w:val="16"/>
        </w:rPr>
      </w:pPr>
      <w:r>
        <w:rPr>
          <w:sz w:val="20"/>
          <w:szCs w:val="20"/>
        </w:rPr>
        <w:t>Assiette : 2.00€</w:t>
      </w:r>
    </w:p>
    <w:p w:rsidR="00E55E9D" w:rsidRDefault="0003308F">
      <w:pPr>
        <w:numPr>
          <w:ilvl w:val="0"/>
          <w:numId w:val="9"/>
        </w:numPr>
        <w:spacing w:after="240"/>
        <w:jc w:val="both"/>
        <w:rPr>
          <w:sz w:val="16"/>
          <w:szCs w:val="16"/>
        </w:rPr>
      </w:pPr>
      <w:r>
        <w:rPr>
          <w:sz w:val="20"/>
          <w:szCs w:val="20"/>
        </w:rPr>
        <w:t>Ramequin : 1.50€</w:t>
      </w:r>
    </w:p>
    <w:p w:rsidR="00E55E9D" w:rsidRDefault="0003308F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Article 10 </w:t>
      </w:r>
      <w:r>
        <w:rPr>
          <w:b/>
          <w:sz w:val="20"/>
          <w:szCs w:val="20"/>
        </w:rPr>
        <w:t>: procédure pour impayés</w:t>
      </w:r>
    </w:p>
    <w:p w:rsidR="00E55E9D" w:rsidRDefault="00E55E9D">
      <w:pPr>
        <w:jc w:val="both"/>
        <w:rPr>
          <w:b/>
          <w:sz w:val="14"/>
          <w:szCs w:val="14"/>
        </w:rPr>
      </w:pPr>
    </w:p>
    <w:p w:rsidR="00E55E9D" w:rsidRDefault="0003308F">
      <w:pPr>
        <w:jc w:val="both"/>
        <w:rPr>
          <w:sz w:val="20"/>
          <w:szCs w:val="20"/>
        </w:rPr>
      </w:pPr>
      <w:r>
        <w:rPr>
          <w:sz w:val="20"/>
          <w:szCs w:val="20"/>
        </w:rPr>
        <w:t>En cas de retard de paiement, la procédure mise en place s'articule comme suit :</w:t>
      </w:r>
    </w:p>
    <w:p w:rsidR="00E55E9D" w:rsidRDefault="0003308F">
      <w:pPr>
        <w:numPr>
          <w:ilvl w:val="0"/>
          <w:numId w:val="7"/>
        </w:numPr>
        <w:spacing w:before="113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Un premier rappel sera signalé aux parents dès le constat de l'impayé</w:t>
      </w:r>
    </w:p>
    <w:p w:rsidR="00E55E9D" w:rsidRDefault="00A1795F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Un</w:t>
      </w:r>
      <w:r w:rsidR="0003308F">
        <w:rPr>
          <w:sz w:val="20"/>
          <w:szCs w:val="20"/>
        </w:rPr>
        <w:t xml:space="preserve"> deuxième rappel sera transmis après 15 jours sans réponse du premier rappel</w:t>
      </w:r>
    </w:p>
    <w:p w:rsidR="00E55E9D" w:rsidRDefault="0003308F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Une convocation des paren</w:t>
      </w:r>
      <w:r>
        <w:rPr>
          <w:sz w:val="20"/>
          <w:szCs w:val="20"/>
        </w:rPr>
        <w:t>ts en mairie après 15 jours du deuxième rappel resté sans réponse</w:t>
      </w:r>
    </w:p>
    <w:p w:rsidR="00E55E9D" w:rsidRDefault="0003308F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Une exclusion temporaire jusqu'à apurement de la dette sera notifiée aux parents après la convocation en mairie.</w:t>
      </w:r>
    </w:p>
    <w:p w:rsidR="00E55E9D" w:rsidRDefault="00E55E9D">
      <w:pPr>
        <w:spacing w:line="360" w:lineRule="auto"/>
        <w:jc w:val="both"/>
        <w:rPr>
          <w:sz w:val="12"/>
          <w:szCs w:val="12"/>
        </w:rPr>
      </w:pPr>
    </w:p>
    <w:p w:rsidR="00E55E9D" w:rsidRDefault="0003308F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Article 11 </w:t>
      </w:r>
      <w:r>
        <w:rPr>
          <w:b/>
          <w:sz w:val="20"/>
          <w:szCs w:val="20"/>
        </w:rPr>
        <w:t>: procédure pour indiscipline dans les différents services périsc</w:t>
      </w:r>
      <w:r>
        <w:rPr>
          <w:b/>
          <w:sz w:val="20"/>
          <w:szCs w:val="20"/>
        </w:rPr>
        <w:t>olaire et cantine</w:t>
      </w:r>
    </w:p>
    <w:p w:rsidR="00E55E9D" w:rsidRDefault="00E55E9D">
      <w:pPr>
        <w:rPr>
          <w:sz w:val="12"/>
          <w:szCs w:val="12"/>
        </w:rPr>
      </w:pPr>
    </w:p>
    <w:p w:rsidR="00E55E9D" w:rsidRDefault="0003308F">
      <w:pPr>
        <w:jc w:val="both"/>
        <w:rPr>
          <w:sz w:val="20"/>
          <w:szCs w:val="20"/>
        </w:rPr>
      </w:pPr>
      <w:r>
        <w:rPr>
          <w:sz w:val="20"/>
          <w:szCs w:val="20"/>
        </w:rPr>
        <w:t>Les propos et comportements indisciplinés, déplacés ou violents de la part des enfants, tant à l'égard des autres enfants que des animateurs, de nature à compromettre le bon déroulement de ce temps, pourront faire l'objet d'un avertissem</w:t>
      </w:r>
      <w:r>
        <w:rPr>
          <w:sz w:val="20"/>
          <w:szCs w:val="20"/>
        </w:rPr>
        <w:t>ent adressé par écrit aux parents du ou des enfants mis en cause.</w:t>
      </w:r>
    </w:p>
    <w:p w:rsidR="00E55E9D" w:rsidRDefault="00E55E9D">
      <w:pPr>
        <w:jc w:val="both"/>
        <w:rPr>
          <w:sz w:val="18"/>
          <w:szCs w:val="18"/>
        </w:rPr>
      </w:pPr>
    </w:p>
    <w:p w:rsidR="00E55E9D" w:rsidRDefault="0003308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Après deux avertissements notifiés par la municipalité, les parents des enfants concernés seront convoqués en mairie pour être reçus par une commission municipale. </w:t>
      </w:r>
    </w:p>
    <w:p w:rsidR="00E55E9D" w:rsidRDefault="0003308F">
      <w:pPr>
        <w:jc w:val="both"/>
        <w:rPr>
          <w:sz w:val="20"/>
          <w:szCs w:val="20"/>
        </w:rPr>
      </w:pPr>
      <w:r>
        <w:rPr>
          <w:sz w:val="20"/>
          <w:szCs w:val="20"/>
        </w:rPr>
        <w:t>Dès le 3</w:t>
      </w:r>
      <w:r>
        <w:rPr>
          <w:sz w:val="20"/>
          <w:szCs w:val="20"/>
          <w:vertAlign w:val="superscript"/>
        </w:rPr>
        <w:t>ème</w:t>
      </w:r>
      <w:r>
        <w:rPr>
          <w:sz w:val="20"/>
          <w:szCs w:val="20"/>
        </w:rPr>
        <w:t xml:space="preserve"> avertissement, une exclusion temporaire des enfants, </w:t>
      </w:r>
      <w:r w:rsidR="00A1795F">
        <w:rPr>
          <w:sz w:val="20"/>
          <w:szCs w:val="20"/>
        </w:rPr>
        <w:t>d’un</w:t>
      </w:r>
      <w:r>
        <w:rPr>
          <w:sz w:val="20"/>
          <w:szCs w:val="20"/>
        </w:rPr>
        <w:t xml:space="preserve"> à trois jours, pourr</w:t>
      </w:r>
      <w:r>
        <w:rPr>
          <w:sz w:val="20"/>
          <w:szCs w:val="20"/>
        </w:rPr>
        <w:t>a être décidée par la commission.</w:t>
      </w:r>
    </w:p>
    <w:p w:rsidR="00E55E9D" w:rsidRDefault="0003308F">
      <w:pPr>
        <w:jc w:val="both"/>
        <w:rPr>
          <w:sz w:val="20"/>
          <w:szCs w:val="20"/>
        </w:rPr>
      </w:pPr>
      <w:r>
        <w:rPr>
          <w:sz w:val="20"/>
          <w:szCs w:val="20"/>
        </w:rPr>
        <w:t>En cas de récidive, une exclusion définitive pourra être décidée par la commune.</w:t>
      </w:r>
    </w:p>
    <w:p w:rsidR="00E55E9D" w:rsidRDefault="00E55E9D">
      <w:pPr>
        <w:jc w:val="both"/>
        <w:rPr>
          <w:sz w:val="20"/>
          <w:szCs w:val="20"/>
        </w:rPr>
      </w:pPr>
    </w:p>
    <w:p w:rsidR="00E55E9D" w:rsidRDefault="0003308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Article 8 :</w:t>
      </w:r>
      <w:r>
        <w:rPr>
          <w:b/>
          <w:sz w:val="20"/>
          <w:szCs w:val="20"/>
        </w:rPr>
        <w:t xml:space="preserve"> acceptation du règlement</w:t>
      </w:r>
    </w:p>
    <w:p w:rsidR="00E55E9D" w:rsidRDefault="00E55E9D">
      <w:pPr>
        <w:jc w:val="both"/>
        <w:rPr>
          <w:sz w:val="12"/>
          <w:szCs w:val="12"/>
        </w:rPr>
      </w:pPr>
    </w:p>
    <w:p w:rsidR="00E55E9D" w:rsidRDefault="0003308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fait d'inscrire un enfant aux différents services implique l'acceptation de ce </w:t>
      </w:r>
      <w:r w:rsidR="00A1795F">
        <w:rPr>
          <w:sz w:val="20"/>
          <w:szCs w:val="20"/>
        </w:rPr>
        <w:t>règlement.</w:t>
      </w:r>
    </w:p>
    <w:p w:rsidR="00E55E9D" w:rsidRDefault="00E55E9D">
      <w:pPr>
        <w:jc w:val="both"/>
        <w:rPr>
          <w:sz w:val="16"/>
          <w:szCs w:val="16"/>
        </w:rPr>
      </w:pPr>
    </w:p>
    <w:p w:rsidR="00E55E9D" w:rsidRDefault="00E55E9D">
      <w:pPr>
        <w:jc w:val="both"/>
        <w:rPr>
          <w:sz w:val="16"/>
          <w:szCs w:val="16"/>
        </w:rPr>
      </w:pPr>
    </w:p>
    <w:p w:rsidR="00E55E9D" w:rsidRDefault="0003308F">
      <w:pPr>
        <w:jc w:val="both"/>
        <w:rPr>
          <w:sz w:val="20"/>
          <w:szCs w:val="20"/>
        </w:rPr>
      </w:pPr>
      <w:r>
        <w:rPr>
          <w:sz w:val="20"/>
          <w:szCs w:val="20"/>
        </w:rPr>
        <w:t>Délibé</w:t>
      </w:r>
      <w:r>
        <w:rPr>
          <w:sz w:val="20"/>
          <w:szCs w:val="20"/>
        </w:rPr>
        <w:t xml:space="preserve">ré à Richelieu, le </w:t>
      </w:r>
    </w:p>
    <w:p w:rsidR="00E55E9D" w:rsidRDefault="0003308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 Maire, Etienne MARTEGOUTTE</w:t>
      </w:r>
    </w:p>
    <w:p w:rsidR="00E55E9D" w:rsidRDefault="00E55E9D">
      <w:pPr>
        <w:jc w:val="both"/>
        <w:rPr>
          <w:sz w:val="20"/>
          <w:szCs w:val="20"/>
        </w:rPr>
      </w:pPr>
    </w:p>
    <w:p w:rsidR="00E55E9D" w:rsidRDefault="00E55E9D">
      <w:pPr>
        <w:jc w:val="both"/>
        <w:rPr>
          <w:sz w:val="20"/>
          <w:szCs w:val="20"/>
        </w:rPr>
      </w:pPr>
    </w:p>
    <w:p w:rsidR="00E55E9D" w:rsidRDefault="00E55E9D">
      <w:pPr>
        <w:jc w:val="both"/>
        <w:rPr>
          <w:sz w:val="20"/>
          <w:szCs w:val="20"/>
        </w:rPr>
      </w:pPr>
    </w:p>
    <w:p w:rsidR="00A1795F" w:rsidRDefault="00A1795F">
      <w:pPr>
        <w:jc w:val="both"/>
        <w:rPr>
          <w:sz w:val="20"/>
          <w:szCs w:val="20"/>
        </w:rPr>
      </w:pPr>
    </w:p>
    <w:p w:rsidR="00A1795F" w:rsidRDefault="00A1795F">
      <w:pPr>
        <w:jc w:val="both"/>
        <w:rPr>
          <w:sz w:val="20"/>
          <w:szCs w:val="20"/>
        </w:rPr>
      </w:pPr>
    </w:p>
    <w:p w:rsidR="00A1795F" w:rsidRDefault="00A1795F">
      <w:pPr>
        <w:jc w:val="both"/>
        <w:rPr>
          <w:sz w:val="20"/>
          <w:szCs w:val="20"/>
        </w:rPr>
      </w:pPr>
    </w:p>
    <w:p w:rsidR="00A1795F" w:rsidRDefault="00A1795F">
      <w:pPr>
        <w:jc w:val="both"/>
        <w:rPr>
          <w:sz w:val="20"/>
          <w:szCs w:val="20"/>
        </w:rPr>
      </w:pPr>
    </w:p>
    <w:p w:rsidR="00A1795F" w:rsidRDefault="00A1795F">
      <w:pPr>
        <w:jc w:val="both"/>
        <w:rPr>
          <w:sz w:val="20"/>
          <w:szCs w:val="20"/>
        </w:rPr>
      </w:pPr>
    </w:p>
    <w:p w:rsidR="00A1795F" w:rsidRDefault="00A1795F">
      <w:pPr>
        <w:jc w:val="both"/>
        <w:rPr>
          <w:sz w:val="20"/>
          <w:szCs w:val="20"/>
        </w:rPr>
      </w:pPr>
    </w:p>
    <w:p w:rsidR="00A1795F" w:rsidRDefault="00A1795F" w:rsidP="00A1795F">
      <w:pPr>
        <w:jc w:val="center"/>
        <w:rPr>
          <w:u w:val="single"/>
        </w:rPr>
      </w:pPr>
    </w:p>
    <w:p w:rsidR="00A1795F" w:rsidRPr="00A1795F" w:rsidRDefault="00A1795F" w:rsidP="00A1795F">
      <w:pPr>
        <w:jc w:val="center"/>
        <w:rPr>
          <w:i/>
          <w:iCs/>
          <w:u w:val="single"/>
        </w:rPr>
      </w:pPr>
    </w:p>
    <w:p w:rsidR="00A1795F" w:rsidRPr="00A1795F" w:rsidRDefault="00A1795F" w:rsidP="00A1795F">
      <w:pPr>
        <w:jc w:val="center"/>
        <w:rPr>
          <w:i/>
          <w:iCs/>
          <w:u w:val="single"/>
        </w:rPr>
      </w:pPr>
      <w:r w:rsidRPr="00A1795F">
        <w:rPr>
          <w:i/>
          <w:iCs/>
          <w:u w:val="single"/>
        </w:rPr>
        <w:t>INFORMATION IMPORTANTE</w:t>
      </w:r>
    </w:p>
    <w:p w:rsidR="00A1795F" w:rsidRPr="00A1795F" w:rsidRDefault="00A1795F" w:rsidP="00A1795F">
      <w:pPr>
        <w:jc w:val="center"/>
        <w:rPr>
          <w:i/>
          <w:iCs/>
          <w:u w:val="single"/>
        </w:rPr>
      </w:pPr>
    </w:p>
    <w:p w:rsidR="00A1795F" w:rsidRPr="00A1795F" w:rsidRDefault="00A1795F" w:rsidP="00A1795F">
      <w:pPr>
        <w:rPr>
          <w:i/>
          <w:iCs/>
        </w:rPr>
      </w:pPr>
      <w:r w:rsidRPr="00A1795F">
        <w:rPr>
          <w:i/>
          <w:iCs/>
        </w:rPr>
        <w:t>Les informations recueillies sur ce formulaire sont destinées à inscrire votre enfant au</w:t>
      </w:r>
      <w:r>
        <w:rPr>
          <w:i/>
          <w:iCs/>
        </w:rPr>
        <w:t>x</w:t>
      </w:r>
      <w:r w:rsidRPr="00A1795F">
        <w:rPr>
          <w:i/>
          <w:iCs/>
        </w:rPr>
        <w:t xml:space="preserve"> </w:t>
      </w:r>
      <w:r>
        <w:rPr>
          <w:i/>
          <w:iCs/>
        </w:rPr>
        <w:t xml:space="preserve">services périscolaire et de </w:t>
      </w:r>
      <w:r w:rsidRPr="00A1795F">
        <w:rPr>
          <w:i/>
          <w:iCs/>
        </w:rPr>
        <w:t>restaur</w:t>
      </w:r>
      <w:r>
        <w:rPr>
          <w:i/>
          <w:iCs/>
        </w:rPr>
        <w:t>ation</w:t>
      </w:r>
      <w:r w:rsidRPr="00A1795F">
        <w:rPr>
          <w:i/>
          <w:iCs/>
        </w:rPr>
        <w:t xml:space="preserve"> scolaire, les informations bancaires seront utilisées pour procéder au règlement des repas et vos coordonnées/ contacts personnels nous permettront de vous joindre en cas d’urgence.</w:t>
      </w:r>
    </w:p>
    <w:p w:rsidR="00A1795F" w:rsidRPr="00A1795F" w:rsidRDefault="00A1795F" w:rsidP="00A1795F">
      <w:pPr>
        <w:rPr>
          <w:i/>
          <w:iCs/>
        </w:rPr>
      </w:pPr>
      <w:r w:rsidRPr="00A1795F">
        <w:rPr>
          <w:i/>
          <w:iCs/>
        </w:rPr>
        <w:t>Toutes ces informations sont conservées en interne dans nos services pendant la durée de scolarisation de votre enfant.</w:t>
      </w:r>
    </w:p>
    <w:p w:rsidR="00A1795F" w:rsidRPr="00A1795F" w:rsidRDefault="00A1795F" w:rsidP="00A1795F">
      <w:pPr>
        <w:rPr>
          <w:i/>
          <w:iCs/>
        </w:rPr>
      </w:pPr>
      <w:r w:rsidRPr="00A1795F">
        <w:rPr>
          <w:i/>
          <w:iCs/>
        </w:rPr>
        <w:t>Les données collectées peuvent être stockées sur notre serveur sécurisé ou dans un logiciel dont les données sont hébergées en France exclusivement.</w:t>
      </w:r>
    </w:p>
    <w:p w:rsidR="00A1795F" w:rsidRPr="00A1795F" w:rsidRDefault="00A1795F" w:rsidP="00A1795F">
      <w:pPr>
        <w:rPr>
          <w:i/>
          <w:iCs/>
        </w:rPr>
      </w:pPr>
      <w:r w:rsidRPr="00A1795F">
        <w:rPr>
          <w:i/>
          <w:iCs/>
        </w:rPr>
        <w:t>Les documents papiers contenant des données à caractère personnel devenus inutiles sont détruits en fin d’année civile suivant l’inscription.</w:t>
      </w:r>
    </w:p>
    <w:p w:rsidR="00A1795F" w:rsidRPr="00A1795F" w:rsidRDefault="00A1795F" w:rsidP="00A1795F">
      <w:pPr>
        <w:rPr>
          <w:i/>
          <w:iCs/>
        </w:rPr>
      </w:pPr>
      <w:r w:rsidRPr="00A1795F">
        <w:rPr>
          <w:i/>
          <w:iCs/>
        </w:rPr>
        <w:t>Conformément à la loi RGPD, vous pouvez exercer votre droit d’accès aux données vous concernant et les faire rectifier en contactant la mairie directement au 02.47.58.10.13 entre 8 h 30 et 17 h 00 du lundi au vendredi (sauf le mardi après-midi)</w:t>
      </w:r>
    </w:p>
    <w:p w:rsidR="00A1795F" w:rsidRDefault="00A1795F">
      <w:pPr>
        <w:jc w:val="both"/>
        <w:rPr>
          <w:sz w:val="20"/>
          <w:szCs w:val="20"/>
        </w:rPr>
      </w:pPr>
    </w:p>
    <w:sectPr w:rsidR="00A1795F">
      <w:footerReference w:type="default" r:id="rId8"/>
      <w:pgSz w:w="11906" w:h="16838"/>
      <w:pgMar w:top="283" w:right="1134" w:bottom="283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95F" w:rsidRDefault="00A1795F" w:rsidP="00A1795F">
      <w:r>
        <w:separator/>
      </w:r>
    </w:p>
  </w:endnote>
  <w:endnote w:type="continuationSeparator" w:id="0">
    <w:p w:rsidR="00A1795F" w:rsidRDefault="00A1795F" w:rsidP="00A1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95F" w:rsidRDefault="00A179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95F" w:rsidRDefault="00A1795F" w:rsidP="00A1795F">
      <w:r>
        <w:separator/>
      </w:r>
    </w:p>
  </w:footnote>
  <w:footnote w:type="continuationSeparator" w:id="0">
    <w:p w:rsidR="00A1795F" w:rsidRDefault="00A1795F" w:rsidP="00A17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3735"/>
    <w:multiLevelType w:val="multilevel"/>
    <w:tmpl w:val="5A7E09E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474297"/>
    <w:multiLevelType w:val="multilevel"/>
    <w:tmpl w:val="B1AC8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1C1901"/>
    <w:multiLevelType w:val="multilevel"/>
    <w:tmpl w:val="EDDA5E9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D50380"/>
    <w:multiLevelType w:val="multilevel"/>
    <w:tmpl w:val="02B07AE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5B20AF"/>
    <w:multiLevelType w:val="multilevel"/>
    <w:tmpl w:val="4064917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EF5272"/>
    <w:multiLevelType w:val="multilevel"/>
    <w:tmpl w:val="36887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7F69A9"/>
    <w:multiLevelType w:val="multilevel"/>
    <w:tmpl w:val="6700E7F2"/>
    <w:lvl w:ilvl="0">
      <w:start w:val="1"/>
      <w:numFmt w:val="bullet"/>
      <w:lvlText w:val="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bullet"/>
      <w:lvlText w:val=""/>
      <w:lvlJc w:val="left"/>
      <w:pPr>
        <w:ind w:left="1080" w:hanging="360"/>
      </w:pPr>
      <w:rPr>
        <w:b/>
        <w:sz w:val="18"/>
        <w:szCs w:val="18"/>
      </w:rPr>
    </w:lvl>
    <w:lvl w:ilvl="2">
      <w:start w:val="1"/>
      <w:numFmt w:val="bullet"/>
      <w:lvlText w:val=""/>
      <w:lvlJc w:val="left"/>
      <w:pPr>
        <w:ind w:left="1440" w:hanging="360"/>
      </w:pPr>
      <w:rPr>
        <w:b/>
        <w:sz w:val="18"/>
        <w:szCs w:val="18"/>
      </w:rPr>
    </w:lvl>
    <w:lvl w:ilvl="3">
      <w:start w:val="1"/>
      <w:numFmt w:val="bullet"/>
      <w:lvlText w:val=""/>
      <w:lvlJc w:val="left"/>
      <w:pPr>
        <w:ind w:left="1800" w:hanging="360"/>
      </w:pPr>
      <w:rPr>
        <w:b/>
        <w:sz w:val="18"/>
        <w:szCs w:val="18"/>
      </w:rPr>
    </w:lvl>
    <w:lvl w:ilvl="4">
      <w:start w:val="1"/>
      <w:numFmt w:val="bullet"/>
      <w:lvlText w:val=""/>
      <w:lvlJc w:val="left"/>
      <w:pPr>
        <w:ind w:left="2160" w:hanging="360"/>
      </w:pPr>
      <w:rPr>
        <w:b/>
        <w:sz w:val="18"/>
        <w:szCs w:val="18"/>
      </w:rPr>
    </w:lvl>
    <w:lvl w:ilvl="5">
      <w:start w:val="1"/>
      <w:numFmt w:val="bullet"/>
      <w:lvlText w:val=""/>
      <w:lvlJc w:val="left"/>
      <w:pPr>
        <w:ind w:left="2520" w:hanging="360"/>
      </w:pPr>
      <w:rPr>
        <w:b/>
        <w:sz w:val="18"/>
        <w:szCs w:val="18"/>
      </w:rPr>
    </w:lvl>
    <w:lvl w:ilvl="6">
      <w:start w:val="1"/>
      <w:numFmt w:val="bullet"/>
      <w:lvlText w:val=""/>
      <w:lvlJc w:val="left"/>
      <w:pPr>
        <w:ind w:left="2880" w:hanging="360"/>
      </w:pPr>
      <w:rPr>
        <w:b/>
        <w:sz w:val="18"/>
        <w:szCs w:val="18"/>
      </w:rPr>
    </w:lvl>
    <w:lvl w:ilvl="7">
      <w:start w:val="1"/>
      <w:numFmt w:val="bullet"/>
      <w:lvlText w:val=""/>
      <w:lvlJc w:val="left"/>
      <w:pPr>
        <w:ind w:left="3240" w:hanging="360"/>
      </w:pPr>
      <w:rPr>
        <w:b/>
        <w:sz w:val="18"/>
        <w:szCs w:val="18"/>
      </w:rPr>
    </w:lvl>
    <w:lvl w:ilvl="8">
      <w:start w:val="1"/>
      <w:numFmt w:val="bullet"/>
      <w:lvlText w:val=""/>
      <w:lvlJc w:val="left"/>
      <w:pPr>
        <w:ind w:left="3600" w:hanging="360"/>
      </w:pPr>
      <w:rPr>
        <w:b/>
        <w:sz w:val="18"/>
        <w:szCs w:val="18"/>
      </w:rPr>
    </w:lvl>
  </w:abstractNum>
  <w:abstractNum w:abstractNumId="7" w15:restartNumberingAfterBreak="0">
    <w:nsid w:val="509654C9"/>
    <w:multiLevelType w:val="multilevel"/>
    <w:tmpl w:val="B51C6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0641879"/>
    <w:multiLevelType w:val="multilevel"/>
    <w:tmpl w:val="FC3AF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E26782B"/>
    <w:multiLevelType w:val="multilevel"/>
    <w:tmpl w:val="93F001A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E9D"/>
    <w:rsid w:val="0003308F"/>
    <w:rsid w:val="00A1795F"/>
    <w:rsid w:val="00E5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B555"/>
  <w15:docId w15:val="{556BEECB-9773-425E-9979-7E980DBB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A179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795F"/>
  </w:style>
  <w:style w:type="paragraph" w:styleId="Pieddepage">
    <w:name w:val="footer"/>
    <w:basedOn w:val="Normal"/>
    <w:link w:val="PieddepageCar"/>
    <w:uiPriority w:val="99"/>
    <w:unhideWhenUsed/>
    <w:rsid w:val="00A179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7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1381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DIVERS</cp:lastModifiedBy>
  <cp:revision>2</cp:revision>
  <dcterms:created xsi:type="dcterms:W3CDTF">2021-05-27T08:55:00Z</dcterms:created>
  <dcterms:modified xsi:type="dcterms:W3CDTF">2021-05-27T08:55:00Z</dcterms:modified>
</cp:coreProperties>
</file>